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4A6" w:rsidRDefault="00736E80">
      <w:pPr>
        <w:ind w:left="4253"/>
        <w:jc w:val="center"/>
        <w:rPr>
          <w:sz w:val="28"/>
        </w:rPr>
      </w:pPr>
      <w:r>
        <w:rPr>
          <w:sz w:val="28"/>
        </w:rPr>
        <w:t>УТВЕРЖДЕНЫ</w:t>
      </w:r>
    </w:p>
    <w:p w:rsidR="00A444A6" w:rsidRDefault="00736E80">
      <w:pPr>
        <w:ind w:left="4253"/>
        <w:jc w:val="center"/>
        <w:rPr>
          <w:sz w:val="28"/>
        </w:rPr>
      </w:pPr>
      <w:proofErr w:type="gramStart"/>
      <w:r>
        <w:rPr>
          <w:sz w:val="28"/>
        </w:rPr>
        <w:t>приказом</w:t>
      </w:r>
      <w:proofErr w:type="gramEnd"/>
      <w:r>
        <w:rPr>
          <w:sz w:val="28"/>
        </w:rPr>
        <w:t xml:space="preserve"> управления Администрации Курской области по охране объектов культурного наследия </w:t>
      </w:r>
    </w:p>
    <w:p w:rsidR="00A444A6" w:rsidRDefault="00736E80">
      <w:pPr>
        <w:ind w:left="4253"/>
        <w:jc w:val="center"/>
        <w:rPr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_________________ №________</w:t>
      </w:r>
    </w:p>
    <w:p w:rsidR="00A444A6" w:rsidRDefault="00A444A6">
      <w:pPr>
        <w:jc w:val="center"/>
      </w:pPr>
    </w:p>
    <w:p w:rsidR="00A444A6" w:rsidRDefault="00736E80">
      <w:pPr>
        <w:jc w:val="center"/>
        <w:rPr>
          <w:b/>
          <w:sz w:val="28"/>
        </w:rPr>
      </w:pPr>
      <w:r>
        <w:rPr>
          <w:b/>
          <w:sz w:val="28"/>
        </w:rPr>
        <w:t>Границы территории объекта культурного наследия регионального значения</w:t>
      </w:r>
      <w:r w:rsidR="00A94A80" w:rsidRPr="00A94A80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A94A80">
        <w:rPr>
          <w:rFonts w:ascii="TimesNewRomanPS-BoldMT" w:hAnsi="TimesNewRomanPS-BoldMT" w:cs="TimesNewRomanPS-BoldMT"/>
          <w:b/>
          <w:bCs/>
          <w:sz w:val="28"/>
          <w:szCs w:val="28"/>
        </w:rPr>
        <w:t>«Доходный купеческий дом»</w:t>
      </w:r>
      <w:r>
        <w:rPr>
          <w:b/>
          <w:sz w:val="28"/>
        </w:rPr>
        <w:t xml:space="preserve">, </w:t>
      </w:r>
      <w:r>
        <w:rPr>
          <w:b/>
          <w:sz w:val="28"/>
        </w:rPr>
        <w:t>расположенного по а</w:t>
      </w:r>
      <w:r w:rsidR="00A94A80">
        <w:rPr>
          <w:b/>
          <w:sz w:val="28"/>
        </w:rPr>
        <w:t>дресу: Курская область, г. Щигры, ул. Ленина, 14</w:t>
      </w:r>
    </w:p>
    <w:p w:rsidR="00A444A6" w:rsidRDefault="00A444A6">
      <w:pPr>
        <w:contextualSpacing/>
        <w:jc w:val="center"/>
        <w:rPr>
          <w:b/>
          <w:sz w:val="28"/>
        </w:rPr>
      </w:pPr>
    </w:p>
    <w:p w:rsidR="00A444A6" w:rsidRDefault="00736E80">
      <w:pPr>
        <w:contextualSpacing/>
        <w:jc w:val="center"/>
        <w:rPr>
          <w:b/>
          <w:sz w:val="28"/>
        </w:rPr>
      </w:pPr>
      <w:r>
        <w:rPr>
          <w:b/>
          <w:sz w:val="28"/>
        </w:rPr>
        <w:t>Описание границ территории объекта культурного наследия</w:t>
      </w:r>
    </w:p>
    <w:p w:rsidR="00A444A6" w:rsidRDefault="00A444A6" w:rsidP="00A94A80">
      <w:pPr>
        <w:ind w:firstLine="709"/>
        <w:contextualSpacing/>
        <w:jc w:val="both"/>
        <w:rPr>
          <w:sz w:val="28"/>
        </w:rPr>
      </w:pPr>
    </w:p>
    <w:p w:rsidR="00A444A6" w:rsidRPr="00A94A80" w:rsidRDefault="00A94A80" w:rsidP="00A94A8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Граница территории объекта культурного наследия определяет пространство в квартале жилой исторической и современной застройки вокруг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здания и проходит, отстоя от него на определённом заданном экспертизой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расстоянии. Форма участка в границах территории объекта культурного наследия прямоугольная, общей площадью 805 кв. м.</w:t>
      </w:r>
    </w:p>
    <w:p w:rsidR="00A94A80" w:rsidRDefault="00A94A80">
      <w:pPr>
        <w:contextualSpacing/>
        <w:jc w:val="center"/>
        <w:rPr>
          <w:b/>
          <w:sz w:val="28"/>
        </w:rPr>
      </w:pPr>
    </w:p>
    <w:p w:rsidR="00A444A6" w:rsidRDefault="00736E80">
      <w:pPr>
        <w:contextualSpacing/>
        <w:jc w:val="center"/>
        <w:rPr>
          <w:b/>
          <w:sz w:val="28"/>
        </w:rPr>
      </w:pPr>
      <w:r>
        <w:rPr>
          <w:b/>
          <w:sz w:val="28"/>
        </w:rPr>
        <w:t>Описание характерных поворотных точек границы</w:t>
      </w:r>
    </w:p>
    <w:p w:rsidR="00A444A6" w:rsidRDefault="00736E80">
      <w:pPr>
        <w:contextualSpacing/>
        <w:jc w:val="center"/>
        <w:rPr>
          <w:b/>
          <w:sz w:val="28"/>
        </w:rPr>
      </w:pPr>
      <w:r>
        <w:rPr>
          <w:b/>
          <w:sz w:val="28"/>
        </w:rPr>
        <w:t>территории объекта культурного наследия</w:t>
      </w:r>
    </w:p>
    <w:p w:rsidR="00A94A80" w:rsidRDefault="00A94A80">
      <w:pPr>
        <w:contextualSpacing/>
        <w:jc w:val="center"/>
        <w:rPr>
          <w:b/>
          <w:sz w:val="28"/>
        </w:rPr>
      </w:pPr>
    </w:p>
    <w:p w:rsidR="00A94A80" w:rsidRDefault="00A94A80" w:rsidP="00A94A8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1-2 - граница в северо-западной части участка проходит с запада на восток</w:t>
      </w:r>
    </w:p>
    <w:p w:rsidR="00A94A80" w:rsidRDefault="00A94A80" w:rsidP="00A94A8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вдоль стены здания на расстоянии 7,0 м и проходит по дворовой территории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участка.</w:t>
      </w:r>
    </w:p>
    <w:p w:rsidR="00A94A80" w:rsidRDefault="00A94A80" w:rsidP="00A94A8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2-3 - граница в северо-восточной части участка проходит с севера на юг</w:t>
      </w:r>
    </w:p>
    <w:p w:rsidR="00A94A80" w:rsidRDefault="00A94A80" w:rsidP="00A94A8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вдоль стены здания на расстоянии 4,0 м и проходит со стороны площади</w:t>
      </w:r>
    </w:p>
    <w:p w:rsidR="00A94A80" w:rsidRDefault="00A94A80" w:rsidP="00A94A8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Святой Троицы.</w:t>
      </w:r>
    </w:p>
    <w:p w:rsidR="00A94A80" w:rsidRDefault="00A94A80" w:rsidP="00A94A8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3-4 - граница в юго-восточной части участка, проходит с востока на запад</w:t>
      </w:r>
    </w:p>
    <w:p w:rsidR="00A94A80" w:rsidRDefault="00A94A80" w:rsidP="00A94A8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вдоль стены здания на расстоянии от фасада 5,38 м, по бордюру проезжей</w:t>
      </w:r>
    </w:p>
    <w:p w:rsidR="00A94A80" w:rsidRDefault="00A94A80" w:rsidP="00A94A8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части ул. Ленина.</w:t>
      </w:r>
    </w:p>
    <w:p w:rsidR="00A94A80" w:rsidRPr="00A94A80" w:rsidRDefault="00A94A80" w:rsidP="00A94A8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4-1 - граница в юго-западной части участка идёт в направлении с юга на север, по двору на расстоянии 7,0 м от стены здания.</w:t>
      </w:r>
    </w:p>
    <w:p w:rsidR="00A444A6" w:rsidRDefault="00A444A6">
      <w:pPr>
        <w:contextualSpacing/>
        <w:jc w:val="center"/>
        <w:rPr>
          <w:b/>
          <w:sz w:val="28"/>
        </w:rPr>
      </w:pPr>
    </w:p>
    <w:p w:rsidR="00A444A6" w:rsidRDefault="00A444A6">
      <w:pPr>
        <w:jc w:val="both"/>
        <w:rPr>
          <w:rFonts w:ascii="XO Thames" w:hAnsi="XO Thames"/>
          <w:b/>
          <w:sz w:val="28"/>
        </w:rPr>
      </w:pPr>
    </w:p>
    <w:p w:rsidR="00A444A6" w:rsidRDefault="00736E80">
      <w:pPr>
        <w:jc w:val="center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>Правовой режим земельного участка в границах</w:t>
      </w:r>
    </w:p>
    <w:p w:rsidR="00A94A80" w:rsidRDefault="00736E80" w:rsidP="00A94A80">
      <w:pPr>
        <w:jc w:val="center"/>
        <w:rPr>
          <w:b/>
          <w:sz w:val="28"/>
        </w:rPr>
      </w:pPr>
      <w:r>
        <w:rPr>
          <w:rFonts w:ascii="XO Thames" w:hAnsi="XO Thames"/>
          <w:b/>
          <w:sz w:val="28"/>
        </w:rPr>
        <w:t>объекта культурного наследия «</w:t>
      </w:r>
      <w:r w:rsidR="00A94A80">
        <w:rPr>
          <w:rFonts w:ascii="TimesNewRomanPS-BoldMT" w:hAnsi="TimesNewRomanPS-BoldMT" w:cs="TimesNewRomanPS-BoldMT"/>
          <w:b/>
          <w:bCs/>
          <w:sz w:val="28"/>
          <w:szCs w:val="28"/>
        </w:rPr>
        <w:t>«Доходный купеческий дом»</w:t>
      </w:r>
      <w:r w:rsidR="00A94A80">
        <w:rPr>
          <w:b/>
          <w:sz w:val="28"/>
        </w:rPr>
        <w:t>, расположенного по адресу: Курская область, г. Щигры, ул. Ленина, 14</w:t>
      </w:r>
    </w:p>
    <w:p w:rsidR="00A444A6" w:rsidRDefault="00A444A6">
      <w:pPr>
        <w:jc w:val="center"/>
        <w:rPr>
          <w:rFonts w:ascii="XO Thames" w:hAnsi="XO Thames"/>
          <w:b/>
          <w:sz w:val="28"/>
        </w:rPr>
      </w:pPr>
    </w:p>
    <w:p w:rsidR="00A444A6" w:rsidRDefault="00736E80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В границах территории объекта культурного наследия: на</w:t>
      </w:r>
      <w:r>
        <w:rPr>
          <w:rFonts w:ascii="XO Thames" w:hAnsi="XO Thames"/>
          <w:sz w:val="28"/>
        </w:rPr>
        <w:t xml:space="preserve"> территории</w:t>
      </w:r>
    </w:p>
    <w:p w:rsidR="00A444A6" w:rsidRDefault="00736E80">
      <w:pPr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памятника или ансамбля запрещаются строительство объектов капитального строительства и увеличение объемно-пространственных характеристик существующих на территории памятника или ансамбля объектов капитального строительства; проведение земляных,</w:t>
      </w:r>
      <w:r>
        <w:rPr>
          <w:rFonts w:ascii="XO Thames" w:hAnsi="XO Thames"/>
          <w:sz w:val="28"/>
        </w:rPr>
        <w:t xml:space="preserve"> строительных, мелиоративных и иных работ, за исключением работ по сохранению объекта культурного наследия или его отдельных элементов, </w:t>
      </w:r>
      <w:r>
        <w:rPr>
          <w:rFonts w:ascii="XO Thames" w:hAnsi="XO Thames"/>
          <w:sz w:val="28"/>
        </w:rPr>
        <w:lastRenderedPageBreak/>
        <w:t>сохранению историко-градостроительной или природной среды объекта культурного наследия.</w:t>
      </w:r>
    </w:p>
    <w:p w:rsidR="00A444A6" w:rsidRDefault="00736E80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На территории памятника, ансамбл</w:t>
      </w:r>
      <w:r>
        <w:rPr>
          <w:rFonts w:ascii="XO Thames" w:hAnsi="XO Thames"/>
          <w:sz w:val="28"/>
        </w:rPr>
        <w:t>я или достопримечательного места</w:t>
      </w:r>
    </w:p>
    <w:p w:rsidR="00A444A6" w:rsidRDefault="00736E80">
      <w:pPr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разрешается ведение хозяйственной деятельности,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</w:t>
      </w:r>
      <w:r>
        <w:rPr>
          <w:rFonts w:ascii="XO Thames" w:hAnsi="XO Thames"/>
          <w:sz w:val="28"/>
        </w:rPr>
        <w:t>х.</w:t>
      </w:r>
    </w:p>
    <w:p w:rsidR="00A444A6" w:rsidRDefault="00736E80" w:rsidP="00A94A80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Проектирование и проведение работ по сохранению памятника или</w:t>
      </w:r>
      <w:r w:rsidR="00A94A80"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ансамбля и (или) его территории осуществляются по согласованию с органом исполнительной власти Курской области, уполномоченным в области охраны объектов культурного наследия.</w:t>
      </w:r>
    </w:p>
    <w:p w:rsidR="00A444A6" w:rsidRDefault="00736E80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Согласно Статьи </w:t>
      </w:r>
      <w:r>
        <w:rPr>
          <w:rFonts w:ascii="XO Thames" w:hAnsi="XO Thames"/>
          <w:sz w:val="28"/>
        </w:rPr>
        <w:t>5. Федерального закона 73-ФЗ: Земельные участки в</w:t>
      </w:r>
    </w:p>
    <w:p w:rsidR="00A444A6" w:rsidRDefault="00736E80">
      <w:pPr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гран</w:t>
      </w:r>
      <w:bookmarkStart w:id="0" w:name="_GoBack"/>
      <w:bookmarkEnd w:id="0"/>
      <w:r>
        <w:rPr>
          <w:rFonts w:ascii="XO Thames" w:hAnsi="XO Thames"/>
          <w:sz w:val="28"/>
        </w:rPr>
        <w:t>ицах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</w:t>
      </w:r>
      <w:r>
        <w:rPr>
          <w:rFonts w:ascii="XO Thames" w:hAnsi="XO Thames"/>
          <w:sz w:val="28"/>
        </w:rPr>
        <w:t>ерриторий выявленных объектов культурного наследия относятся к землям историко-культурного назначения, правовой режим которых регулируется земельным законодательством Российской Федерации и настоящим Федеральным законом</w:t>
      </w:r>
      <w:r w:rsidR="00404ECE">
        <w:rPr>
          <w:rFonts w:ascii="XO Thames" w:hAnsi="XO Thames"/>
          <w:sz w:val="28"/>
        </w:rPr>
        <w:t>.</w:t>
      </w:r>
    </w:p>
    <w:p w:rsidR="00A444A6" w:rsidRDefault="00A444A6">
      <w:pPr>
        <w:jc w:val="both"/>
        <w:rPr>
          <w:rFonts w:ascii="XO Thames" w:hAnsi="XO Thames"/>
          <w:sz w:val="28"/>
        </w:rPr>
      </w:pPr>
    </w:p>
    <w:p w:rsidR="00A444A6" w:rsidRDefault="00A444A6">
      <w:pPr>
        <w:jc w:val="both"/>
        <w:rPr>
          <w:rFonts w:ascii="XO Thames" w:hAnsi="XO Thames"/>
          <w:sz w:val="28"/>
        </w:rPr>
      </w:pPr>
    </w:p>
    <w:p w:rsidR="00A444A6" w:rsidRDefault="00A444A6">
      <w:pPr>
        <w:jc w:val="both"/>
        <w:rPr>
          <w:rFonts w:ascii="XO Thames" w:hAnsi="XO Thames"/>
          <w:sz w:val="28"/>
        </w:rPr>
      </w:pPr>
    </w:p>
    <w:p w:rsidR="00A444A6" w:rsidRDefault="00A444A6">
      <w:pPr>
        <w:jc w:val="both"/>
        <w:rPr>
          <w:rFonts w:ascii="XO Thames" w:hAnsi="XO Thames"/>
          <w:sz w:val="28"/>
        </w:rPr>
      </w:pPr>
    </w:p>
    <w:p w:rsidR="00A444A6" w:rsidRDefault="00A444A6">
      <w:pPr>
        <w:jc w:val="both"/>
        <w:rPr>
          <w:rFonts w:ascii="XO Thames" w:hAnsi="XO Thames"/>
          <w:sz w:val="28"/>
        </w:rPr>
      </w:pPr>
    </w:p>
    <w:p w:rsidR="00A444A6" w:rsidRDefault="00A444A6">
      <w:pPr>
        <w:jc w:val="both"/>
        <w:rPr>
          <w:rFonts w:ascii="XO Thames" w:hAnsi="XO Thames"/>
          <w:sz w:val="28"/>
        </w:rPr>
      </w:pPr>
    </w:p>
    <w:p w:rsidR="00A444A6" w:rsidRDefault="00A444A6">
      <w:pPr>
        <w:jc w:val="both"/>
        <w:rPr>
          <w:rFonts w:ascii="XO Thames" w:hAnsi="XO Thames"/>
          <w:sz w:val="28"/>
        </w:rPr>
      </w:pPr>
    </w:p>
    <w:p w:rsidR="00A444A6" w:rsidRDefault="00A444A6">
      <w:pPr>
        <w:jc w:val="both"/>
        <w:rPr>
          <w:rFonts w:ascii="XO Thames" w:hAnsi="XO Thames"/>
          <w:sz w:val="28"/>
        </w:rPr>
      </w:pPr>
    </w:p>
    <w:p w:rsidR="00A444A6" w:rsidRDefault="00A444A6">
      <w:pPr>
        <w:jc w:val="both"/>
        <w:rPr>
          <w:rFonts w:ascii="XO Thames" w:hAnsi="XO Thames"/>
          <w:sz w:val="28"/>
        </w:rPr>
      </w:pPr>
    </w:p>
    <w:p w:rsidR="00A444A6" w:rsidRDefault="00A444A6">
      <w:pPr>
        <w:jc w:val="both"/>
        <w:rPr>
          <w:rFonts w:ascii="XO Thames" w:hAnsi="XO Thames"/>
          <w:sz w:val="28"/>
        </w:rPr>
      </w:pPr>
    </w:p>
    <w:p w:rsidR="00A444A6" w:rsidRDefault="00A444A6">
      <w:pPr>
        <w:jc w:val="both"/>
        <w:rPr>
          <w:rFonts w:ascii="XO Thames" w:hAnsi="XO Thames"/>
          <w:sz w:val="28"/>
        </w:rPr>
      </w:pPr>
    </w:p>
    <w:p w:rsidR="00A444A6" w:rsidRDefault="00A444A6">
      <w:pPr>
        <w:jc w:val="both"/>
        <w:rPr>
          <w:rFonts w:ascii="XO Thames" w:hAnsi="XO Thames"/>
          <w:sz w:val="28"/>
        </w:rPr>
      </w:pPr>
    </w:p>
    <w:p w:rsidR="00A444A6" w:rsidRDefault="00A444A6">
      <w:pPr>
        <w:jc w:val="both"/>
        <w:rPr>
          <w:rFonts w:ascii="XO Thames" w:hAnsi="XO Thames"/>
          <w:sz w:val="28"/>
        </w:rPr>
      </w:pPr>
    </w:p>
    <w:p w:rsidR="00A444A6" w:rsidRDefault="00A444A6">
      <w:pPr>
        <w:jc w:val="both"/>
        <w:rPr>
          <w:rFonts w:ascii="XO Thames" w:hAnsi="XO Thames"/>
          <w:sz w:val="28"/>
        </w:rPr>
      </w:pPr>
    </w:p>
    <w:p w:rsidR="00A444A6" w:rsidRDefault="00A444A6">
      <w:pPr>
        <w:jc w:val="both"/>
      </w:pPr>
    </w:p>
    <w:p w:rsidR="00A444A6" w:rsidRDefault="00A444A6">
      <w:pPr>
        <w:jc w:val="both"/>
      </w:pPr>
    </w:p>
    <w:p w:rsidR="00A444A6" w:rsidRDefault="00A444A6">
      <w:pPr>
        <w:jc w:val="both"/>
      </w:pPr>
    </w:p>
    <w:p w:rsidR="00A444A6" w:rsidRDefault="00A444A6">
      <w:pPr>
        <w:jc w:val="both"/>
      </w:pPr>
    </w:p>
    <w:p w:rsidR="00A444A6" w:rsidRDefault="00A444A6">
      <w:pPr>
        <w:jc w:val="both"/>
      </w:pPr>
    </w:p>
    <w:p w:rsidR="00EA216A" w:rsidRDefault="00EA216A">
      <w:pPr>
        <w:jc w:val="center"/>
        <w:rPr>
          <w:rFonts w:ascii="XO Thames" w:hAnsi="XO Thames"/>
          <w:b/>
          <w:sz w:val="28"/>
        </w:rPr>
      </w:pPr>
    </w:p>
    <w:p w:rsidR="00EA216A" w:rsidRDefault="00EA216A">
      <w:pPr>
        <w:jc w:val="center"/>
        <w:rPr>
          <w:rFonts w:ascii="XO Thames" w:hAnsi="XO Thames"/>
          <w:b/>
          <w:sz w:val="28"/>
        </w:rPr>
      </w:pPr>
    </w:p>
    <w:p w:rsidR="00EA216A" w:rsidRDefault="00EA216A">
      <w:pPr>
        <w:jc w:val="center"/>
        <w:rPr>
          <w:rFonts w:ascii="XO Thames" w:hAnsi="XO Thames"/>
          <w:b/>
          <w:sz w:val="28"/>
        </w:rPr>
      </w:pPr>
    </w:p>
    <w:p w:rsidR="00EA216A" w:rsidRDefault="00EA216A">
      <w:pPr>
        <w:jc w:val="center"/>
        <w:rPr>
          <w:rFonts w:ascii="XO Thames" w:hAnsi="XO Thames"/>
          <w:b/>
          <w:sz w:val="28"/>
        </w:rPr>
      </w:pPr>
    </w:p>
    <w:p w:rsidR="00EA216A" w:rsidRDefault="00EA216A">
      <w:pPr>
        <w:jc w:val="center"/>
        <w:rPr>
          <w:rFonts w:ascii="XO Thames" w:hAnsi="XO Thames"/>
          <w:b/>
          <w:sz w:val="28"/>
        </w:rPr>
      </w:pPr>
    </w:p>
    <w:p w:rsidR="00EA216A" w:rsidRDefault="00EA216A">
      <w:pPr>
        <w:jc w:val="center"/>
        <w:rPr>
          <w:rFonts w:ascii="XO Thames" w:hAnsi="XO Thames"/>
          <w:b/>
          <w:sz w:val="28"/>
        </w:rPr>
      </w:pPr>
    </w:p>
    <w:p w:rsidR="00EA216A" w:rsidRDefault="00EA216A">
      <w:pPr>
        <w:jc w:val="center"/>
        <w:rPr>
          <w:rFonts w:ascii="XO Thames" w:hAnsi="XO Thames"/>
          <w:b/>
          <w:sz w:val="28"/>
        </w:rPr>
      </w:pPr>
    </w:p>
    <w:p w:rsidR="00EA216A" w:rsidRDefault="00EA216A">
      <w:pPr>
        <w:jc w:val="center"/>
        <w:rPr>
          <w:rFonts w:ascii="XO Thames" w:hAnsi="XO Thames"/>
          <w:b/>
          <w:sz w:val="28"/>
        </w:rPr>
      </w:pPr>
    </w:p>
    <w:p w:rsidR="00EA216A" w:rsidRDefault="00EA216A">
      <w:pPr>
        <w:jc w:val="center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noProof/>
          <w:sz w:val="28"/>
        </w:rPr>
        <w:drawing>
          <wp:inline distT="0" distB="0" distL="0" distR="0" wp14:anchorId="16BC128F" wp14:editId="4820B41E">
            <wp:extent cx="5570220" cy="8355330"/>
            <wp:effectExtent l="0" t="0" r="0" b="0"/>
            <wp:docPr id="2" name="Рисунок 2" descr="C:\Users\User\Desktop\Объекты\НПА\Включение\Дом Купца Овечко (Щигры,Ленина, 14)\Графическое изображение грани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ъекты\НПА\Включение\Дом Купца Овечко (Щигры,Ленина, 14)\Графическое изображение границ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835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16A" w:rsidRDefault="00EA216A">
      <w:pPr>
        <w:jc w:val="center"/>
        <w:rPr>
          <w:rFonts w:ascii="XO Thames" w:hAnsi="XO Thames"/>
          <w:b/>
          <w:sz w:val="28"/>
        </w:rPr>
      </w:pPr>
    </w:p>
    <w:p w:rsidR="00EA216A" w:rsidRDefault="00EA216A">
      <w:pPr>
        <w:jc w:val="center"/>
        <w:rPr>
          <w:rFonts w:ascii="XO Thames" w:hAnsi="XO Thames"/>
          <w:b/>
          <w:sz w:val="28"/>
        </w:rPr>
      </w:pPr>
    </w:p>
    <w:p w:rsidR="00A444A6" w:rsidRDefault="00A444A6">
      <w:pPr>
        <w:jc w:val="both"/>
        <w:rPr>
          <w:rFonts w:ascii="XO Thames" w:hAnsi="XO Thames"/>
        </w:rPr>
      </w:pPr>
    </w:p>
    <w:sectPr w:rsidR="00A444A6">
      <w:headerReference w:type="default" r:id="rId7"/>
      <w:pgSz w:w="11906" w:h="16838"/>
      <w:pgMar w:top="1134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E80" w:rsidRDefault="00736E80">
      <w:r>
        <w:separator/>
      </w:r>
    </w:p>
  </w:endnote>
  <w:endnote w:type="continuationSeparator" w:id="0">
    <w:p w:rsidR="00736E80" w:rsidRDefault="0073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E80" w:rsidRDefault="00736E80">
      <w:r>
        <w:separator/>
      </w:r>
    </w:p>
  </w:footnote>
  <w:footnote w:type="continuationSeparator" w:id="0">
    <w:p w:rsidR="00736E80" w:rsidRDefault="00736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4A6" w:rsidRDefault="00736E80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A94A80">
      <w:fldChar w:fldCharType="separate"/>
    </w:r>
    <w:r w:rsidR="00404ECE">
      <w:rPr>
        <w:noProof/>
      </w:rPr>
      <w:t>3</w:t>
    </w:r>
    <w:r>
      <w:fldChar w:fldCharType="end"/>
    </w:r>
  </w:p>
  <w:p w:rsidR="00A444A6" w:rsidRDefault="00A444A6">
    <w:pPr>
      <w:pStyle w:val="a9"/>
      <w:jc w:val="center"/>
    </w:pPr>
  </w:p>
  <w:p w:rsidR="00A444A6" w:rsidRDefault="00A444A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4A6"/>
    <w:rsid w:val="00404ECE"/>
    <w:rsid w:val="00736E80"/>
    <w:rsid w:val="00A444A6"/>
    <w:rsid w:val="00A94A80"/>
    <w:rsid w:val="00EA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446D8-C2E2-4AFF-AB2E-8A286EA2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a3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Body Text"/>
    <w:basedOn w:val="a"/>
    <w:link w:val="a6"/>
    <w:pPr>
      <w:spacing w:after="120"/>
    </w:pPr>
    <w:rPr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0"/>
    </w:rPr>
  </w:style>
  <w:style w:type="paragraph" w:styleId="a7">
    <w:name w:val="No Spacing"/>
    <w:link w:val="a8"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4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rFonts w:ascii="Times New Roman" w:hAnsi="Times New Roman"/>
      <w:sz w:val="24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rFonts w:ascii="Times New Roman" w:hAnsi="Times New Roman"/>
      <w:sz w:val="24"/>
    </w:rPr>
  </w:style>
  <w:style w:type="paragraph" w:styleId="ad">
    <w:name w:val="List Paragraph"/>
    <w:basedOn w:val="a"/>
    <w:link w:val="ae"/>
    <w:pPr>
      <w:ind w:left="720"/>
      <w:contextualSpacing/>
    </w:pPr>
  </w:style>
  <w:style w:type="character" w:customStyle="1" w:styleId="ae">
    <w:name w:val="Абзац списка Знак"/>
    <w:basedOn w:val="1"/>
    <w:link w:val="ad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f">
    <w:name w:val="Title"/>
    <w:link w:val="af0"/>
    <w:uiPriority w:val="10"/>
    <w:qFormat/>
    <w:rPr>
      <w:rFonts w:ascii="XO Thames" w:hAnsi="XO Thames"/>
      <w:b/>
      <w:sz w:val="52"/>
    </w:rPr>
  </w:style>
  <w:style w:type="character" w:customStyle="1" w:styleId="af0">
    <w:name w:val="Название Знак"/>
    <w:link w:val="af"/>
    <w:rPr>
      <w:rFonts w:ascii="XO Thames" w:hAnsi="XO Thames"/>
      <w:b/>
      <w:sz w:val="52"/>
    </w:rPr>
  </w:style>
  <w:style w:type="paragraph" w:styleId="af1">
    <w:name w:val="Subtitle"/>
    <w:basedOn w:val="a"/>
    <w:link w:val="af2"/>
    <w:uiPriority w:val="11"/>
    <w:qFormat/>
    <w:rPr>
      <w:rFonts w:ascii="XO Thames" w:hAnsi="XO Thames"/>
      <w:i/>
      <w:color w:val="616161"/>
    </w:rPr>
  </w:style>
  <w:style w:type="character" w:customStyle="1" w:styleId="af2">
    <w:name w:val="Подзаголовок Знак"/>
    <w:basedOn w:val="1"/>
    <w:link w:val="af1"/>
    <w:rPr>
      <w:rFonts w:ascii="XO Thames" w:hAnsi="XO Thames"/>
      <w:i/>
      <w:color w:val="616161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f3"/>
    <w:rPr>
      <w:color w:val="0000FF"/>
      <w:u w:val="single"/>
    </w:rPr>
  </w:style>
  <w:style w:type="character" w:styleId="af3">
    <w:name w:val="Hyperlink"/>
    <w:link w:val="13"/>
    <w:rPr>
      <w:color w:val="0000FF"/>
      <w:u w:val="single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2019-09-04T07:43:00Z</dcterms:created>
  <dcterms:modified xsi:type="dcterms:W3CDTF">2019-09-04T08:07:00Z</dcterms:modified>
</cp:coreProperties>
</file>